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F3DE51" w14:textId="1979009E" w:rsidR="00BF13F9" w:rsidRPr="00BF13F9" w:rsidRDefault="00BF13F9" w:rsidP="00E72ECA">
      <w:pPr>
        <w:pStyle w:val="NoSpacing"/>
        <w:jc w:val="center"/>
        <w:rPr>
          <w:rFonts w:ascii="Bradley Hand ITC" w:hAnsi="Bradley Hand ITC"/>
          <w:b/>
          <w:color w:val="003399"/>
          <w:sz w:val="28"/>
          <w:szCs w:val="20"/>
        </w:rPr>
      </w:pPr>
      <w:r w:rsidRPr="00BF13F9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5C779F03" wp14:editId="41DE368E">
            <wp:simplePos x="0" y="0"/>
            <wp:positionH relativeFrom="column">
              <wp:posOffset>6870700</wp:posOffset>
            </wp:positionH>
            <wp:positionV relativeFrom="paragraph">
              <wp:posOffset>138430</wp:posOffset>
            </wp:positionV>
            <wp:extent cx="2565400" cy="752475"/>
            <wp:effectExtent l="0" t="0" r="6350" b="952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540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F13F9">
        <w:rPr>
          <w:rFonts w:ascii="Bradley Hand ITC" w:hAnsi="Bradley Hand ITC"/>
          <w:b/>
          <w:color w:val="003399"/>
          <w:sz w:val="28"/>
          <w:szCs w:val="20"/>
        </w:rPr>
        <w:t>To create a nurturing community in which we ignite curious minds, encourage generous hearts and embrace a changing world so our children can live life in all its fullness</w:t>
      </w:r>
    </w:p>
    <w:p w14:paraId="0FF2B915" w14:textId="61C8988B" w:rsidR="00BD7CF5" w:rsidRPr="008643C2" w:rsidRDefault="00E72ECA" w:rsidP="00E72ECA">
      <w:pPr>
        <w:pStyle w:val="NoSpacing"/>
        <w:jc w:val="center"/>
        <w:rPr>
          <w:b/>
          <w:bCs/>
          <w:sz w:val="32"/>
          <w:szCs w:val="32"/>
          <w:u w:val="single"/>
        </w:rPr>
      </w:pPr>
      <w:r w:rsidRPr="008643C2">
        <w:rPr>
          <w:b/>
          <w:bCs/>
          <w:sz w:val="32"/>
          <w:szCs w:val="32"/>
          <w:u w:val="single"/>
        </w:rPr>
        <w:t xml:space="preserve">Collective Worship Plan – </w:t>
      </w:r>
      <w:r w:rsidR="00176538">
        <w:rPr>
          <w:b/>
          <w:bCs/>
          <w:sz w:val="32"/>
          <w:szCs w:val="32"/>
          <w:u w:val="single"/>
        </w:rPr>
        <w:t>S</w:t>
      </w:r>
      <w:r w:rsidR="00F70995">
        <w:rPr>
          <w:b/>
          <w:bCs/>
          <w:sz w:val="32"/>
          <w:szCs w:val="32"/>
          <w:u w:val="single"/>
        </w:rPr>
        <w:t>ummer</w:t>
      </w:r>
      <w:r w:rsidR="00C4240A">
        <w:rPr>
          <w:b/>
          <w:bCs/>
          <w:sz w:val="32"/>
          <w:szCs w:val="32"/>
          <w:u w:val="single"/>
        </w:rPr>
        <w:t xml:space="preserve"> </w:t>
      </w:r>
      <w:r w:rsidR="00FC3549" w:rsidRPr="008643C2">
        <w:rPr>
          <w:b/>
          <w:bCs/>
          <w:sz w:val="32"/>
          <w:szCs w:val="32"/>
          <w:u w:val="single"/>
        </w:rPr>
        <w:t>T</w:t>
      </w:r>
      <w:r w:rsidRPr="008643C2">
        <w:rPr>
          <w:b/>
          <w:bCs/>
          <w:sz w:val="32"/>
          <w:szCs w:val="32"/>
          <w:u w:val="single"/>
        </w:rPr>
        <w:t xml:space="preserve">erm </w:t>
      </w:r>
      <w:r w:rsidR="00F70995">
        <w:rPr>
          <w:b/>
          <w:bCs/>
          <w:sz w:val="32"/>
          <w:szCs w:val="32"/>
          <w:u w:val="single"/>
        </w:rPr>
        <w:t>1</w:t>
      </w:r>
    </w:p>
    <w:p w14:paraId="78B05A97" w14:textId="6967771C" w:rsidR="0086115B" w:rsidRDefault="00C712CB">
      <w:pPr>
        <w:rPr>
          <w:rStyle w:val="Strong"/>
          <w:rFonts w:ascii="Open Sans" w:hAnsi="Open Sans" w:cs="Open Sans"/>
          <w:i/>
          <w:iCs/>
          <w:color w:val="17006F"/>
          <w:sz w:val="28"/>
          <w:szCs w:val="28"/>
          <w:shd w:val="clear" w:color="auto" w:fill="FFFFFF"/>
        </w:rPr>
      </w:pPr>
      <w:r>
        <w:rPr>
          <w:color w:val="00B0F0"/>
        </w:rPr>
        <w:t>Open the Book</w:t>
      </w:r>
      <w:r w:rsidR="00E92084">
        <w:rPr>
          <w:color w:val="00B0F0"/>
        </w:rPr>
        <w:t xml:space="preserve">, </w:t>
      </w:r>
      <w:r w:rsidR="00CE4882">
        <w:rPr>
          <w:color w:val="00B0F0"/>
        </w:rPr>
        <w:t xml:space="preserve">Our School </w:t>
      </w:r>
      <w:r w:rsidR="00E92084">
        <w:rPr>
          <w:color w:val="00B0F0"/>
        </w:rPr>
        <w:t>Values</w:t>
      </w:r>
      <w:r w:rsidR="00841850">
        <w:rPr>
          <w:color w:val="00B0F0"/>
        </w:rPr>
        <w:t xml:space="preserve"> and</w:t>
      </w:r>
      <w:r>
        <w:rPr>
          <w:color w:val="00B0F0"/>
        </w:rPr>
        <w:t xml:space="preserve"> </w:t>
      </w:r>
      <w:r w:rsidR="0086115B" w:rsidRPr="00C712CB">
        <w:rPr>
          <w:color w:val="00B0F0"/>
        </w:rPr>
        <w:t xml:space="preserve">Bible </w:t>
      </w:r>
      <w:r w:rsidR="00BC0F69">
        <w:rPr>
          <w:color w:val="00B0F0"/>
        </w:rPr>
        <w:t>references</w:t>
      </w:r>
    </w:p>
    <w:p w14:paraId="4E5A9A8B" w14:textId="204B896C" w:rsidR="00E72ECA" w:rsidRDefault="00E72ECA">
      <w:r w:rsidRPr="00C712CB">
        <w:rPr>
          <w:color w:val="00B050"/>
        </w:rPr>
        <w:t xml:space="preserve">Personal Development Curriculum Plan </w:t>
      </w:r>
      <w:r w:rsidR="00436588" w:rsidRPr="00C712CB">
        <w:rPr>
          <w:color w:val="00B050"/>
        </w:rPr>
        <w:t>links:</w:t>
      </w:r>
      <w:r w:rsidR="0062294F">
        <w:t xml:space="preserve"> </w:t>
      </w:r>
      <w:r w:rsidR="007A6EF6">
        <w:t>O</w:t>
      </w:r>
      <w:r w:rsidR="0062294F">
        <w:t xml:space="preserve">ur school rules, </w:t>
      </w:r>
      <w:r w:rsidR="007A6EF6">
        <w:t>K</w:t>
      </w:r>
      <w:r w:rsidR="0062294F">
        <w:t xml:space="preserve">eeping safe (NSPCC), </w:t>
      </w:r>
      <w:r w:rsidR="007A6EF6">
        <w:t xml:space="preserve">Positive </w:t>
      </w:r>
      <w:r w:rsidR="00E52186">
        <w:t xml:space="preserve">Male &amp; Female </w:t>
      </w:r>
      <w:r w:rsidR="007A6EF6">
        <w:t xml:space="preserve">Role Models from a diverse range of ethnicities, </w:t>
      </w:r>
      <w:r w:rsidR="00E52186">
        <w:t>Citizenship,</w:t>
      </w:r>
      <w:r w:rsidR="00841850">
        <w:t xml:space="preserve"> Anti-Racism,</w:t>
      </w:r>
      <w:r w:rsidR="004D6A1D">
        <w:t xml:space="preserve"> Anti-Bullying,</w:t>
      </w:r>
      <w:r w:rsidR="00841850">
        <w:t xml:space="preserve"> Our Rules for Living</w:t>
      </w:r>
      <w:r w:rsidR="004D6A1D">
        <w:t>,</w:t>
      </w:r>
      <w:r w:rsidR="00D5433E">
        <w:t xml:space="preserve"> British Values, Gender Stereotypes,</w:t>
      </w:r>
      <w:r w:rsidR="00CB2377">
        <w:t xml:space="preserve"> Mental Well-being</w:t>
      </w:r>
    </w:p>
    <w:p w14:paraId="44AA9B2C" w14:textId="181F667A" w:rsidR="0031233C" w:rsidRPr="008643C2" w:rsidRDefault="00711CE0">
      <w:r w:rsidRPr="00C712CB">
        <w:rPr>
          <w:color w:val="7030A0"/>
        </w:rPr>
        <w:t>Spiritual</w:t>
      </w:r>
      <w:r w:rsidR="00CE4882">
        <w:rPr>
          <w:color w:val="7030A0"/>
        </w:rPr>
        <w:t xml:space="preserve"> Development: </w:t>
      </w:r>
      <w:r w:rsidR="00CE4882" w:rsidRPr="00CE4882">
        <w:t xml:space="preserve">Spiritual learners become increasingly aware of the concept of self – the inner person and the way that this shapes an individual’s perception of themselves as a unique human being. </w:t>
      </w:r>
      <w:r w:rsidR="008643C2">
        <w:t xml:space="preserve">  </w:t>
      </w:r>
      <w:r w:rsidR="008643C2">
        <w:rPr>
          <w:color w:val="FFC000"/>
        </w:rPr>
        <w:t>Pupil-led musical introduction</w:t>
      </w:r>
    </w:p>
    <w:tbl>
      <w:tblPr>
        <w:tblStyle w:val="TableGrid"/>
        <w:tblW w:w="14674" w:type="dxa"/>
        <w:tblLayout w:type="fixed"/>
        <w:tblLook w:val="04A0" w:firstRow="1" w:lastRow="0" w:firstColumn="1" w:lastColumn="0" w:noHBand="0" w:noVBand="1"/>
      </w:tblPr>
      <w:tblGrid>
        <w:gridCol w:w="1522"/>
        <w:gridCol w:w="2630"/>
        <w:gridCol w:w="2630"/>
        <w:gridCol w:w="2631"/>
        <w:gridCol w:w="2630"/>
        <w:gridCol w:w="2631"/>
      </w:tblGrid>
      <w:tr w:rsidR="00DB0C06" w14:paraId="57B91029" w14:textId="77777777" w:rsidTr="00D965EC">
        <w:trPr>
          <w:trHeight w:val="237"/>
        </w:trPr>
        <w:tc>
          <w:tcPr>
            <w:tcW w:w="1522" w:type="dxa"/>
            <w:vMerge w:val="restart"/>
            <w:shd w:val="clear" w:color="auto" w:fill="D9E2F3" w:themeFill="accent1" w:themeFillTint="33"/>
          </w:tcPr>
          <w:p w14:paraId="06B71119" w14:textId="77777777" w:rsidR="00E72ECA" w:rsidRPr="008340D7" w:rsidRDefault="00E72ECA" w:rsidP="00322EFE">
            <w:pPr>
              <w:jc w:val="center"/>
              <w:rPr>
                <w:sz w:val="24"/>
                <w:szCs w:val="24"/>
              </w:rPr>
            </w:pPr>
            <w:bookmarkStart w:id="0" w:name="_Hlk229295788"/>
            <w:bookmarkStart w:id="1" w:name="_Hlk229295811"/>
            <w:r w:rsidRPr="008340D7">
              <w:rPr>
                <w:sz w:val="24"/>
                <w:szCs w:val="24"/>
              </w:rPr>
              <w:t>Week beginning</w:t>
            </w:r>
          </w:p>
        </w:tc>
        <w:tc>
          <w:tcPr>
            <w:tcW w:w="2630" w:type="dxa"/>
            <w:shd w:val="clear" w:color="auto" w:fill="D9E2F3" w:themeFill="accent1" w:themeFillTint="33"/>
          </w:tcPr>
          <w:p w14:paraId="3817AA46" w14:textId="77777777" w:rsidR="00E72ECA" w:rsidRPr="008340D7" w:rsidRDefault="00E72ECA" w:rsidP="00322EFE">
            <w:pPr>
              <w:jc w:val="center"/>
              <w:rPr>
                <w:sz w:val="24"/>
                <w:szCs w:val="24"/>
              </w:rPr>
            </w:pPr>
            <w:r w:rsidRPr="008340D7">
              <w:rPr>
                <w:sz w:val="24"/>
                <w:szCs w:val="24"/>
              </w:rPr>
              <w:t>Monday</w:t>
            </w:r>
          </w:p>
        </w:tc>
        <w:tc>
          <w:tcPr>
            <w:tcW w:w="2630" w:type="dxa"/>
            <w:shd w:val="clear" w:color="auto" w:fill="D9E2F3" w:themeFill="accent1" w:themeFillTint="33"/>
          </w:tcPr>
          <w:p w14:paraId="7EEC1020" w14:textId="77777777" w:rsidR="00E72ECA" w:rsidRDefault="00E72ECA" w:rsidP="00322E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Tuesday </w:t>
            </w:r>
          </w:p>
        </w:tc>
        <w:tc>
          <w:tcPr>
            <w:tcW w:w="2631" w:type="dxa"/>
            <w:shd w:val="clear" w:color="auto" w:fill="D9E2F3" w:themeFill="accent1" w:themeFillTint="33"/>
          </w:tcPr>
          <w:p w14:paraId="41338D84" w14:textId="77777777" w:rsidR="00E72ECA" w:rsidRPr="008340D7" w:rsidRDefault="00E72ECA" w:rsidP="00322E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Wednesday</w:t>
            </w:r>
          </w:p>
        </w:tc>
        <w:tc>
          <w:tcPr>
            <w:tcW w:w="2630" w:type="dxa"/>
            <w:shd w:val="clear" w:color="auto" w:fill="D9E2F3" w:themeFill="accent1" w:themeFillTint="33"/>
          </w:tcPr>
          <w:p w14:paraId="71C8DE63" w14:textId="77777777" w:rsidR="00E72ECA" w:rsidRPr="008340D7" w:rsidRDefault="00E72ECA" w:rsidP="00322EFE">
            <w:pPr>
              <w:jc w:val="center"/>
              <w:rPr>
                <w:sz w:val="24"/>
                <w:szCs w:val="24"/>
              </w:rPr>
            </w:pPr>
            <w:r w:rsidRPr="008340D7">
              <w:rPr>
                <w:sz w:val="24"/>
                <w:szCs w:val="24"/>
              </w:rPr>
              <w:t>Thursday</w:t>
            </w:r>
          </w:p>
        </w:tc>
        <w:tc>
          <w:tcPr>
            <w:tcW w:w="2631" w:type="dxa"/>
            <w:shd w:val="clear" w:color="auto" w:fill="D9E2F3" w:themeFill="accent1" w:themeFillTint="33"/>
          </w:tcPr>
          <w:p w14:paraId="42086936" w14:textId="77777777" w:rsidR="00E72ECA" w:rsidRPr="008340D7" w:rsidRDefault="00E72ECA" w:rsidP="00322EFE">
            <w:pPr>
              <w:jc w:val="center"/>
              <w:rPr>
                <w:sz w:val="24"/>
                <w:szCs w:val="24"/>
              </w:rPr>
            </w:pPr>
            <w:r w:rsidRPr="008340D7">
              <w:rPr>
                <w:sz w:val="24"/>
                <w:szCs w:val="24"/>
              </w:rPr>
              <w:t>Friday</w:t>
            </w:r>
          </w:p>
        </w:tc>
      </w:tr>
      <w:tr w:rsidR="00DB0C06" w14:paraId="070939D6" w14:textId="77777777" w:rsidTr="00D965EC">
        <w:trPr>
          <w:trHeight w:val="214"/>
        </w:trPr>
        <w:tc>
          <w:tcPr>
            <w:tcW w:w="1522" w:type="dxa"/>
            <w:vMerge/>
            <w:shd w:val="clear" w:color="auto" w:fill="D9E2F3" w:themeFill="accent1" w:themeFillTint="33"/>
          </w:tcPr>
          <w:p w14:paraId="71ADE309" w14:textId="77777777" w:rsidR="00E72ECA" w:rsidRPr="008340D7" w:rsidRDefault="00E72ECA" w:rsidP="00322EF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30" w:type="dxa"/>
            <w:shd w:val="clear" w:color="auto" w:fill="D9E2F3" w:themeFill="accent1" w:themeFillTint="33"/>
          </w:tcPr>
          <w:p w14:paraId="36EBD0EC" w14:textId="77777777" w:rsidR="00E72ECA" w:rsidRPr="008340D7" w:rsidRDefault="00E72ECA" w:rsidP="00322E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10.15 – 10.30am</w:t>
            </w:r>
          </w:p>
        </w:tc>
        <w:tc>
          <w:tcPr>
            <w:tcW w:w="2630" w:type="dxa"/>
            <w:shd w:val="clear" w:color="auto" w:fill="D9E2F3" w:themeFill="accent1" w:themeFillTint="33"/>
          </w:tcPr>
          <w:p w14:paraId="0FBAC2EE" w14:textId="77777777" w:rsidR="00E72ECA" w:rsidRDefault="00E72ECA" w:rsidP="00322E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10.15 – 10.30 am</w:t>
            </w:r>
          </w:p>
        </w:tc>
        <w:tc>
          <w:tcPr>
            <w:tcW w:w="2631" w:type="dxa"/>
            <w:shd w:val="clear" w:color="auto" w:fill="D9E2F3" w:themeFill="accent1" w:themeFillTint="33"/>
          </w:tcPr>
          <w:p w14:paraId="0AD4EC19" w14:textId="77777777" w:rsidR="00E72ECA" w:rsidRPr="008340D7" w:rsidRDefault="00E72ECA" w:rsidP="00322E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10.15 – 10.30am</w:t>
            </w:r>
          </w:p>
        </w:tc>
        <w:tc>
          <w:tcPr>
            <w:tcW w:w="2630" w:type="dxa"/>
            <w:shd w:val="clear" w:color="auto" w:fill="D9E2F3" w:themeFill="accent1" w:themeFillTint="33"/>
          </w:tcPr>
          <w:p w14:paraId="25722113" w14:textId="77777777" w:rsidR="00E72ECA" w:rsidRPr="008340D7" w:rsidRDefault="00E72ECA" w:rsidP="00322E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10.15 – 10.30am</w:t>
            </w:r>
          </w:p>
        </w:tc>
        <w:tc>
          <w:tcPr>
            <w:tcW w:w="2631" w:type="dxa"/>
            <w:shd w:val="clear" w:color="auto" w:fill="D9E2F3" w:themeFill="accent1" w:themeFillTint="33"/>
          </w:tcPr>
          <w:p w14:paraId="266B8CE7" w14:textId="77777777" w:rsidR="00E72ECA" w:rsidRPr="008340D7" w:rsidRDefault="00E72ECA" w:rsidP="00322EFE">
            <w:pPr>
              <w:jc w:val="center"/>
              <w:rPr>
                <w:sz w:val="24"/>
                <w:szCs w:val="24"/>
              </w:rPr>
            </w:pPr>
            <w:r w:rsidRPr="008340D7">
              <w:rPr>
                <w:sz w:val="24"/>
                <w:szCs w:val="24"/>
              </w:rPr>
              <w:t>2.30-3.00</w:t>
            </w:r>
          </w:p>
        </w:tc>
      </w:tr>
      <w:tr w:rsidR="00DB0C06" w14:paraId="12926F06" w14:textId="77777777" w:rsidTr="00D965EC">
        <w:trPr>
          <w:trHeight w:val="704"/>
        </w:trPr>
        <w:tc>
          <w:tcPr>
            <w:tcW w:w="1522" w:type="dxa"/>
            <w:shd w:val="clear" w:color="auto" w:fill="D9E2F3" w:themeFill="accent1" w:themeFillTint="33"/>
            <w:vAlign w:val="center"/>
          </w:tcPr>
          <w:p w14:paraId="07FC77E6" w14:textId="77777777" w:rsidR="00E72ECA" w:rsidRPr="00C712CB" w:rsidRDefault="00E72ECA" w:rsidP="00C712CB">
            <w:pPr>
              <w:jc w:val="center"/>
            </w:pPr>
          </w:p>
        </w:tc>
        <w:tc>
          <w:tcPr>
            <w:tcW w:w="2630" w:type="dxa"/>
            <w:shd w:val="clear" w:color="auto" w:fill="D9E2F3" w:themeFill="accent1" w:themeFillTint="33"/>
          </w:tcPr>
          <w:p w14:paraId="7B906C05" w14:textId="77777777" w:rsidR="00E72ECA" w:rsidRPr="00C712CB" w:rsidRDefault="00E72ECA" w:rsidP="00322EFE">
            <w:pPr>
              <w:jc w:val="center"/>
              <w:rPr>
                <w:sz w:val="20"/>
                <w:szCs w:val="20"/>
              </w:rPr>
            </w:pPr>
            <w:r w:rsidRPr="00C712CB">
              <w:rPr>
                <w:sz w:val="20"/>
                <w:szCs w:val="20"/>
              </w:rPr>
              <w:t>Open the Book</w:t>
            </w:r>
          </w:p>
          <w:p w14:paraId="3381A88F" w14:textId="5AF7AD1C" w:rsidR="00E72ECA" w:rsidRPr="00C712CB" w:rsidRDefault="00E72ECA" w:rsidP="00BF13F9">
            <w:pPr>
              <w:jc w:val="center"/>
              <w:rPr>
                <w:sz w:val="20"/>
                <w:szCs w:val="20"/>
              </w:rPr>
            </w:pPr>
            <w:r w:rsidRPr="00C712CB">
              <w:rPr>
                <w:sz w:val="20"/>
                <w:szCs w:val="20"/>
              </w:rPr>
              <w:t>Led by our ‘Open the Book</w:t>
            </w:r>
            <w:r w:rsidR="00BF13F9" w:rsidRPr="00C712CB">
              <w:rPr>
                <w:sz w:val="20"/>
                <w:szCs w:val="20"/>
              </w:rPr>
              <w:t>’ t</w:t>
            </w:r>
            <w:r w:rsidRPr="00C712CB">
              <w:rPr>
                <w:sz w:val="20"/>
                <w:szCs w:val="20"/>
              </w:rPr>
              <w:t>eam</w:t>
            </w:r>
          </w:p>
        </w:tc>
        <w:tc>
          <w:tcPr>
            <w:tcW w:w="2630" w:type="dxa"/>
            <w:shd w:val="clear" w:color="auto" w:fill="D9E2F3" w:themeFill="accent1" w:themeFillTint="33"/>
          </w:tcPr>
          <w:p w14:paraId="102C49CC" w14:textId="77777777" w:rsidR="00E72ECA" w:rsidRPr="00C712CB" w:rsidRDefault="00E72ECA" w:rsidP="00322EFE">
            <w:pPr>
              <w:jc w:val="center"/>
              <w:rPr>
                <w:sz w:val="20"/>
                <w:szCs w:val="20"/>
              </w:rPr>
            </w:pPr>
            <w:r w:rsidRPr="00C712CB">
              <w:rPr>
                <w:sz w:val="20"/>
                <w:szCs w:val="20"/>
              </w:rPr>
              <w:t>BIG SING</w:t>
            </w:r>
          </w:p>
          <w:p w14:paraId="0E17D467" w14:textId="77777777" w:rsidR="00E72ECA" w:rsidRPr="00C712CB" w:rsidRDefault="00E72ECA" w:rsidP="00322EFE">
            <w:pPr>
              <w:jc w:val="center"/>
              <w:rPr>
                <w:sz w:val="20"/>
                <w:szCs w:val="20"/>
              </w:rPr>
            </w:pPr>
            <w:r w:rsidRPr="00C712CB">
              <w:rPr>
                <w:sz w:val="20"/>
                <w:szCs w:val="20"/>
              </w:rPr>
              <w:t>Led by Ms Ford</w:t>
            </w:r>
          </w:p>
        </w:tc>
        <w:tc>
          <w:tcPr>
            <w:tcW w:w="2631" w:type="dxa"/>
            <w:shd w:val="clear" w:color="auto" w:fill="D9E2F3" w:themeFill="accent1" w:themeFillTint="33"/>
          </w:tcPr>
          <w:p w14:paraId="748F9CF0" w14:textId="77777777" w:rsidR="00E72ECA" w:rsidRDefault="00E72ECA" w:rsidP="00322EFE">
            <w:pPr>
              <w:jc w:val="center"/>
              <w:rPr>
                <w:sz w:val="20"/>
                <w:szCs w:val="20"/>
              </w:rPr>
            </w:pPr>
            <w:r w:rsidRPr="00C712CB">
              <w:rPr>
                <w:sz w:val="20"/>
                <w:szCs w:val="20"/>
              </w:rPr>
              <w:t>Whole School Service led by Mrs Woollven</w:t>
            </w:r>
          </w:p>
          <w:p w14:paraId="433C3D39" w14:textId="7FEFDDEA" w:rsidR="00436588" w:rsidRPr="00436588" w:rsidRDefault="00436588" w:rsidP="00322EFE">
            <w:pPr>
              <w:jc w:val="center"/>
              <w:rPr>
                <w:b/>
                <w:bCs/>
                <w:sz w:val="20"/>
                <w:szCs w:val="20"/>
              </w:rPr>
            </w:pPr>
            <w:r w:rsidRPr="00436588">
              <w:rPr>
                <w:b/>
                <w:bCs/>
                <w:sz w:val="20"/>
                <w:szCs w:val="20"/>
              </w:rPr>
              <w:t>Our School Prayer</w:t>
            </w:r>
          </w:p>
        </w:tc>
        <w:tc>
          <w:tcPr>
            <w:tcW w:w="2630" w:type="dxa"/>
            <w:shd w:val="clear" w:color="auto" w:fill="D9E2F3" w:themeFill="accent1" w:themeFillTint="33"/>
          </w:tcPr>
          <w:p w14:paraId="64986B17" w14:textId="77777777" w:rsidR="00E72ECA" w:rsidRPr="00C712CB" w:rsidRDefault="00E72ECA" w:rsidP="00322EFE">
            <w:pPr>
              <w:jc w:val="center"/>
              <w:rPr>
                <w:sz w:val="20"/>
                <w:szCs w:val="20"/>
              </w:rPr>
            </w:pPr>
            <w:r w:rsidRPr="00C712CB">
              <w:rPr>
                <w:sz w:val="20"/>
                <w:szCs w:val="20"/>
              </w:rPr>
              <w:t>Led by Class Teachers</w:t>
            </w:r>
          </w:p>
        </w:tc>
        <w:tc>
          <w:tcPr>
            <w:tcW w:w="2631" w:type="dxa"/>
            <w:shd w:val="clear" w:color="auto" w:fill="D9E2F3" w:themeFill="accent1" w:themeFillTint="33"/>
          </w:tcPr>
          <w:p w14:paraId="60A0440C" w14:textId="4F27AFD0" w:rsidR="00436588" w:rsidRPr="00BC0F69" w:rsidRDefault="00E72ECA" w:rsidP="00322EFE">
            <w:pPr>
              <w:jc w:val="center"/>
              <w:rPr>
                <w:b/>
                <w:bCs/>
                <w:sz w:val="18"/>
                <w:szCs w:val="18"/>
              </w:rPr>
            </w:pPr>
            <w:r w:rsidRPr="00BC0F69">
              <w:rPr>
                <w:sz w:val="18"/>
                <w:szCs w:val="18"/>
              </w:rPr>
              <w:t>Celebration Service</w:t>
            </w:r>
            <w:r w:rsidR="00C712CB" w:rsidRPr="00BC0F69">
              <w:rPr>
                <w:sz w:val="18"/>
                <w:szCs w:val="18"/>
              </w:rPr>
              <w:t xml:space="preserve"> – </w:t>
            </w:r>
            <w:r w:rsidR="004D6A1D" w:rsidRPr="00BC0F69">
              <w:rPr>
                <w:sz w:val="18"/>
                <w:szCs w:val="18"/>
              </w:rPr>
              <w:t>C</w:t>
            </w:r>
            <w:r w:rsidR="00C712CB" w:rsidRPr="00BC0F69">
              <w:rPr>
                <w:sz w:val="18"/>
                <w:szCs w:val="18"/>
              </w:rPr>
              <w:t xml:space="preserve">elebrating our values and </w:t>
            </w:r>
            <w:r w:rsidR="004D6A1D" w:rsidRPr="00BC0F69">
              <w:rPr>
                <w:sz w:val="18"/>
                <w:szCs w:val="18"/>
              </w:rPr>
              <w:t>r</w:t>
            </w:r>
            <w:r w:rsidR="00C712CB" w:rsidRPr="00BC0F69">
              <w:rPr>
                <w:sz w:val="18"/>
                <w:szCs w:val="18"/>
              </w:rPr>
              <w:t>ules for living</w:t>
            </w:r>
            <w:r w:rsidR="00BC0F69">
              <w:rPr>
                <w:sz w:val="18"/>
                <w:szCs w:val="18"/>
              </w:rPr>
              <w:t xml:space="preserve">.  </w:t>
            </w:r>
            <w:r w:rsidR="00436588" w:rsidRPr="00BC0F69">
              <w:rPr>
                <w:b/>
                <w:bCs/>
                <w:sz w:val="18"/>
                <w:szCs w:val="18"/>
              </w:rPr>
              <w:t>The Lord’s Prayer</w:t>
            </w:r>
          </w:p>
          <w:p w14:paraId="3673C67D" w14:textId="6AB8F4E5" w:rsidR="00E72ECA" w:rsidRPr="00C712CB" w:rsidRDefault="00E72ECA" w:rsidP="00322EFE">
            <w:pPr>
              <w:jc w:val="center"/>
              <w:rPr>
                <w:sz w:val="20"/>
                <w:szCs w:val="20"/>
              </w:rPr>
            </w:pPr>
            <w:r w:rsidRPr="00BC0F69">
              <w:rPr>
                <w:sz w:val="18"/>
                <w:szCs w:val="18"/>
              </w:rPr>
              <w:t>Led by Mrs Woollven</w:t>
            </w:r>
          </w:p>
        </w:tc>
      </w:tr>
      <w:tr w:rsidR="00CE0B40" w14:paraId="7AD54272" w14:textId="77777777" w:rsidTr="00D965EC">
        <w:trPr>
          <w:trHeight w:val="561"/>
        </w:trPr>
        <w:tc>
          <w:tcPr>
            <w:tcW w:w="1522" w:type="dxa"/>
            <w:shd w:val="clear" w:color="auto" w:fill="D9E2F3" w:themeFill="accent1" w:themeFillTint="33"/>
            <w:vAlign w:val="center"/>
          </w:tcPr>
          <w:p w14:paraId="6EF434A4" w14:textId="0B6DCF31" w:rsidR="00CE0B40" w:rsidRPr="00CE0B40" w:rsidRDefault="008A7DEC" w:rsidP="00CE0B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F70995">
              <w:rPr>
                <w:sz w:val="20"/>
                <w:szCs w:val="20"/>
              </w:rPr>
              <w:t>0</w:t>
            </w:r>
            <w:r w:rsidR="00FC3549">
              <w:rPr>
                <w:sz w:val="20"/>
                <w:szCs w:val="20"/>
              </w:rPr>
              <w:t>.</w:t>
            </w:r>
            <w:r w:rsidR="00176538">
              <w:rPr>
                <w:sz w:val="20"/>
                <w:szCs w:val="20"/>
              </w:rPr>
              <w:t>0</w:t>
            </w:r>
            <w:r w:rsidR="00F70995">
              <w:rPr>
                <w:sz w:val="20"/>
                <w:szCs w:val="20"/>
              </w:rPr>
              <w:t>4</w:t>
            </w:r>
            <w:r w:rsidR="00FC3549">
              <w:rPr>
                <w:sz w:val="20"/>
                <w:szCs w:val="20"/>
              </w:rPr>
              <w:t>.2</w:t>
            </w:r>
            <w:r w:rsidR="00176538">
              <w:rPr>
                <w:sz w:val="20"/>
                <w:szCs w:val="20"/>
              </w:rPr>
              <w:t>6</w:t>
            </w:r>
          </w:p>
          <w:p w14:paraId="74402BA4" w14:textId="1F9D48C9" w:rsidR="00CE0B40" w:rsidRPr="00CE0B40" w:rsidRDefault="00CE0B40" w:rsidP="00CE0B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0" w:type="dxa"/>
            <w:shd w:val="clear" w:color="auto" w:fill="auto"/>
            <w:vAlign w:val="center"/>
          </w:tcPr>
          <w:p w14:paraId="32CAF9C0" w14:textId="19C23347" w:rsidR="00CE0B40" w:rsidRPr="00C4240A" w:rsidRDefault="005635E9" w:rsidP="00CE0B40">
            <w:pPr>
              <w:jc w:val="center"/>
              <w:rPr>
                <w:color w:val="00B0F0"/>
                <w:sz w:val="20"/>
                <w:szCs w:val="20"/>
              </w:rPr>
            </w:pPr>
            <w:r w:rsidRPr="00C4240A">
              <w:rPr>
                <w:color w:val="00B0F0"/>
                <w:sz w:val="20"/>
                <w:szCs w:val="20"/>
              </w:rPr>
              <w:t>A Walk to Emmaus</w:t>
            </w:r>
          </w:p>
          <w:p w14:paraId="5CD7351A" w14:textId="1BA7BD25" w:rsidR="005635E9" w:rsidRPr="00C4240A" w:rsidRDefault="005635E9" w:rsidP="00CE0B40">
            <w:pPr>
              <w:jc w:val="center"/>
              <w:rPr>
                <w:color w:val="00B0F0"/>
                <w:sz w:val="20"/>
                <w:szCs w:val="20"/>
              </w:rPr>
            </w:pPr>
            <w:r w:rsidRPr="00C4240A">
              <w:rPr>
                <w:color w:val="00B0F0"/>
                <w:sz w:val="20"/>
                <w:szCs w:val="20"/>
              </w:rPr>
              <w:t>(Hope)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471D1078" w14:textId="3DC27216" w:rsidR="00CE0B40" w:rsidRPr="00D82206" w:rsidRDefault="00D82206" w:rsidP="00CE0B40">
            <w:pPr>
              <w:jc w:val="center"/>
              <w:rPr>
                <w:sz w:val="18"/>
                <w:szCs w:val="18"/>
              </w:rPr>
            </w:pPr>
            <w:r w:rsidRPr="00D82206">
              <w:rPr>
                <w:sz w:val="18"/>
                <w:szCs w:val="18"/>
              </w:rPr>
              <w:t>BIG SING</w:t>
            </w:r>
          </w:p>
        </w:tc>
        <w:tc>
          <w:tcPr>
            <w:tcW w:w="2631" w:type="dxa"/>
            <w:shd w:val="clear" w:color="auto" w:fill="auto"/>
            <w:vAlign w:val="center"/>
          </w:tcPr>
          <w:p w14:paraId="22AC882F" w14:textId="1EE81D5F" w:rsidR="00A861EF" w:rsidRDefault="00A861EF" w:rsidP="00A861EF">
            <w:pPr>
              <w:jc w:val="center"/>
              <w:rPr>
                <w:color w:val="00B050"/>
                <w:sz w:val="20"/>
                <w:szCs w:val="20"/>
              </w:rPr>
            </w:pPr>
            <w:r w:rsidRPr="00C712CB">
              <w:rPr>
                <w:color w:val="00B050"/>
                <w:sz w:val="20"/>
                <w:szCs w:val="20"/>
              </w:rPr>
              <w:t>Our School Rules</w:t>
            </w:r>
            <w:r w:rsidR="00596A21">
              <w:rPr>
                <w:color w:val="00B050"/>
                <w:sz w:val="20"/>
                <w:szCs w:val="20"/>
              </w:rPr>
              <w:t xml:space="preserve"> and Values</w:t>
            </w:r>
          </w:p>
          <w:p w14:paraId="4FF148CB" w14:textId="19A1B951" w:rsidR="00A861EF" w:rsidRPr="0045471D" w:rsidRDefault="00A861EF" w:rsidP="00A861EF">
            <w:pPr>
              <w:jc w:val="center"/>
              <w:rPr>
                <w:color w:val="00B0F0"/>
                <w:sz w:val="20"/>
                <w:szCs w:val="20"/>
              </w:rPr>
            </w:pPr>
            <w:r w:rsidRPr="00C712CB">
              <w:rPr>
                <w:color w:val="00B050"/>
                <w:sz w:val="20"/>
                <w:szCs w:val="20"/>
              </w:rPr>
              <w:t xml:space="preserve"> </w:t>
            </w:r>
            <w:r w:rsidRPr="00C712CB">
              <w:rPr>
                <w:color w:val="00B0F0"/>
                <w:sz w:val="20"/>
                <w:szCs w:val="20"/>
              </w:rPr>
              <w:t xml:space="preserve"> </w:t>
            </w:r>
            <w:r>
              <w:rPr>
                <w:color w:val="00B0F0"/>
                <w:sz w:val="20"/>
                <w:szCs w:val="20"/>
              </w:rPr>
              <w:t>Respec</w:t>
            </w:r>
            <w:r w:rsidRPr="00C712CB">
              <w:rPr>
                <w:color w:val="00B0F0"/>
                <w:sz w:val="20"/>
                <w:szCs w:val="20"/>
              </w:rPr>
              <w:t>t</w:t>
            </w:r>
            <w:r>
              <w:rPr>
                <w:color w:val="00B0F0"/>
                <w:sz w:val="20"/>
                <w:szCs w:val="20"/>
              </w:rPr>
              <w:t xml:space="preserve"> </w:t>
            </w:r>
            <w:r w:rsidR="005635E9">
              <w:rPr>
                <w:color w:val="00B0F0"/>
                <w:sz w:val="20"/>
                <w:szCs w:val="20"/>
              </w:rPr>
              <w:t>and Hope</w:t>
            </w:r>
          </w:p>
          <w:p w14:paraId="43B00393" w14:textId="768265CA" w:rsidR="0037419B" w:rsidRPr="00C712CB" w:rsidRDefault="00A861EF" w:rsidP="00A861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(LW)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7A87CBE0" w14:textId="77777777" w:rsidR="00A861EF" w:rsidRPr="00A861EF" w:rsidRDefault="00A861EF" w:rsidP="00A861EF">
            <w:pPr>
              <w:jc w:val="center"/>
              <w:rPr>
                <w:sz w:val="20"/>
                <w:szCs w:val="20"/>
              </w:rPr>
            </w:pPr>
            <w:bookmarkStart w:id="2" w:name="_Hlk181549187"/>
            <w:r w:rsidRPr="00A861EF">
              <w:rPr>
                <w:sz w:val="20"/>
                <w:szCs w:val="20"/>
              </w:rPr>
              <w:t>Class Service</w:t>
            </w:r>
          </w:p>
          <w:p w14:paraId="46A54590" w14:textId="77777777" w:rsidR="00A861EF" w:rsidRPr="00A861EF" w:rsidRDefault="00A861EF" w:rsidP="00A861EF">
            <w:pPr>
              <w:jc w:val="center"/>
              <w:rPr>
                <w:color w:val="00B050"/>
                <w:sz w:val="20"/>
                <w:szCs w:val="20"/>
              </w:rPr>
            </w:pPr>
            <w:r w:rsidRPr="00A861EF">
              <w:rPr>
                <w:color w:val="00B050"/>
                <w:sz w:val="20"/>
                <w:szCs w:val="20"/>
              </w:rPr>
              <w:t>PANTOSAURUS/</w:t>
            </w:r>
          </w:p>
          <w:p w14:paraId="50514861" w14:textId="4D6A8273" w:rsidR="0037419B" w:rsidRPr="00C712CB" w:rsidRDefault="00A861EF" w:rsidP="00A861EF">
            <w:pPr>
              <w:jc w:val="center"/>
              <w:rPr>
                <w:sz w:val="20"/>
                <w:szCs w:val="20"/>
              </w:rPr>
            </w:pPr>
            <w:r w:rsidRPr="00A861EF">
              <w:rPr>
                <w:color w:val="00B050"/>
                <w:sz w:val="20"/>
                <w:szCs w:val="20"/>
              </w:rPr>
              <w:t>Consent</w:t>
            </w:r>
            <w:bookmarkEnd w:id="2"/>
          </w:p>
        </w:tc>
        <w:tc>
          <w:tcPr>
            <w:tcW w:w="2631" w:type="dxa"/>
            <w:shd w:val="clear" w:color="auto" w:fill="auto"/>
            <w:vAlign w:val="center"/>
          </w:tcPr>
          <w:p w14:paraId="37A8C373" w14:textId="77777777" w:rsidR="005635E9" w:rsidRPr="009A0E61" w:rsidRDefault="005635E9" w:rsidP="005635E9">
            <w:pPr>
              <w:jc w:val="center"/>
              <w:rPr>
                <w:color w:val="00B050"/>
                <w:sz w:val="20"/>
                <w:szCs w:val="20"/>
              </w:rPr>
            </w:pPr>
            <w:r w:rsidRPr="009A0E61">
              <w:rPr>
                <w:color w:val="00B050"/>
                <w:sz w:val="20"/>
                <w:szCs w:val="20"/>
              </w:rPr>
              <w:t>Celebration Service</w:t>
            </w:r>
          </w:p>
          <w:p w14:paraId="605EE858" w14:textId="77777777" w:rsidR="005635E9" w:rsidRDefault="005635E9" w:rsidP="005635E9">
            <w:pPr>
              <w:jc w:val="center"/>
              <w:rPr>
                <w:color w:val="00B0F0"/>
                <w:sz w:val="20"/>
                <w:szCs w:val="20"/>
              </w:rPr>
            </w:pPr>
            <w:r w:rsidRPr="00841850">
              <w:rPr>
                <w:color w:val="00B0F0"/>
                <w:sz w:val="20"/>
                <w:szCs w:val="20"/>
              </w:rPr>
              <w:t>Love, Hope, Respect</w:t>
            </w:r>
          </w:p>
          <w:p w14:paraId="4D276186" w14:textId="6B71FC1C" w:rsidR="00C7675D" w:rsidRPr="00C712CB" w:rsidRDefault="00C7675D" w:rsidP="00C7675D">
            <w:pPr>
              <w:jc w:val="center"/>
              <w:rPr>
                <w:sz w:val="20"/>
                <w:szCs w:val="20"/>
              </w:rPr>
            </w:pPr>
          </w:p>
        </w:tc>
      </w:tr>
      <w:tr w:rsidR="00CE0B40" w14:paraId="363CF62B" w14:textId="77777777" w:rsidTr="00D965EC">
        <w:trPr>
          <w:trHeight w:val="704"/>
        </w:trPr>
        <w:tc>
          <w:tcPr>
            <w:tcW w:w="1522" w:type="dxa"/>
            <w:shd w:val="clear" w:color="auto" w:fill="D9E2F3" w:themeFill="accent1" w:themeFillTint="33"/>
            <w:vAlign w:val="center"/>
          </w:tcPr>
          <w:p w14:paraId="2994576A" w14:textId="71DFBE5A" w:rsidR="00CE0B40" w:rsidRPr="00CE0B40" w:rsidRDefault="00F70995" w:rsidP="00CE0B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  <w:r w:rsidR="00FC3549">
              <w:rPr>
                <w:sz w:val="20"/>
                <w:szCs w:val="20"/>
              </w:rPr>
              <w:t>.</w:t>
            </w:r>
            <w:r w:rsidR="00176538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4</w:t>
            </w:r>
            <w:r w:rsidR="008C5B2F">
              <w:rPr>
                <w:sz w:val="20"/>
                <w:szCs w:val="20"/>
              </w:rPr>
              <w:t>.</w:t>
            </w:r>
            <w:r w:rsidR="00FC3549">
              <w:rPr>
                <w:sz w:val="20"/>
                <w:szCs w:val="20"/>
              </w:rPr>
              <w:t>2</w:t>
            </w:r>
            <w:r w:rsidR="00176538">
              <w:rPr>
                <w:sz w:val="20"/>
                <w:szCs w:val="20"/>
              </w:rPr>
              <w:t>6</w:t>
            </w:r>
          </w:p>
          <w:p w14:paraId="522DDB3E" w14:textId="273D8F80" w:rsidR="00CE0B40" w:rsidRPr="00CE0B40" w:rsidRDefault="00CE0B40" w:rsidP="00CE0B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0" w:type="dxa"/>
            <w:shd w:val="clear" w:color="auto" w:fill="auto"/>
            <w:vAlign w:val="center"/>
          </w:tcPr>
          <w:p w14:paraId="21866DE3" w14:textId="77777777" w:rsidR="00C31EC1" w:rsidRPr="00C4240A" w:rsidRDefault="005635E9" w:rsidP="00CE0B40">
            <w:pPr>
              <w:jc w:val="center"/>
              <w:rPr>
                <w:color w:val="00B0F0"/>
                <w:sz w:val="20"/>
                <w:szCs w:val="20"/>
              </w:rPr>
            </w:pPr>
            <w:r w:rsidRPr="00C4240A">
              <w:rPr>
                <w:color w:val="00B0F0"/>
                <w:sz w:val="20"/>
                <w:szCs w:val="20"/>
              </w:rPr>
              <w:t>Breakfast by the Sea</w:t>
            </w:r>
          </w:p>
          <w:p w14:paraId="4440C831" w14:textId="5E183B0D" w:rsidR="005635E9" w:rsidRPr="00C31EC1" w:rsidRDefault="005635E9" w:rsidP="00CE0B40">
            <w:pPr>
              <w:jc w:val="center"/>
              <w:rPr>
                <w:color w:val="00B0F0"/>
                <w:sz w:val="20"/>
                <w:szCs w:val="20"/>
              </w:rPr>
            </w:pPr>
            <w:r w:rsidRPr="00C4240A">
              <w:rPr>
                <w:color w:val="00B0F0"/>
                <w:sz w:val="20"/>
                <w:szCs w:val="20"/>
              </w:rPr>
              <w:t>(Forgiveness)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044CE482" w14:textId="79D1DFEE" w:rsidR="00CE0B40" w:rsidRPr="00B75C6C" w:rsidRDefault="00FC3549" w:rsidP="00B75C6C">
            <w:pPr>
              <w:jc w:val="center"/>
              <w:rPr>
                <w:sz w:val="18"/>
                <w:szCs w:val="18"/>
              </w:rPr>
            </w:pPr>
            <w:r w:rsidRPr="00870EA3">
              <w:rPr>
                <w:sz w:val="18"/>
                <w:szCs w:val="18"/>
              </w:rPr>
              <w:t xml:space="preserve">BIG SING </w:t>
            </w:r>
          </w:p>
        </w:tc>
        <w:tc>
          <w:tcPr>
            <w:tcW w:w="2631" w:type="dxa"/>
            <w:shd w:val="clear" w:color="auto" w:fill="FFFFFF" w:themeFill="background1"/>
            <w:vAlign w:val="center"/>
          </w:tcPr>
          <w:p w14:paraId="7C1F877B" w14:textId="77777777" w:rsidR="00900509" w:rsidRDefault="00900509" w:rsidP="00134213">
            <w:pPr>
              <w:jc w:val="center"/>
              <w:rPr>
                <w:color w:val="7030A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Water Safety RNLI</w:t>
            </w:r>
            <w:r w:rsidRPr="00CB2377">
              <w:rPr>
                <w:color w:val="7030A0"/>
                <w:sz w:val="20"/>
                <w:szCs w:val="20"/>
              </w:rPr>
              <w:t xml:space="preserve"> </w:t>
            </w:r>
          </w:p>
          <w:p w14:paraId="14E70780" w14:textId="74B5D528" w:rsidR="00CE0B40" w:rsidRPr="00CE0B40" w:rsidRDefault="00CE0B40" w:rsidP="001342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0" w:type="dxa"/>
            <w:shd w:val="clear" w:color="auto" w:fill="auto"/>
            <w:vAlign w:val="center"/>
          </w:tcPr>
          <w:p w14:paraId="7EBF467B" w14:textId="77777777" w:rsidR="00900509" w:rsidRPr="00CB2377" w:rsidRDefault="00900509" w:rsidP="00900509">
            <w:pPr>
              <w:jc w:val="center"/>
              <w:rPr>
                <w:color w:val="7030A0"/>
                <w:sz w:val="20"/>
                <w:szCs w:val="20"/>
              </w:rPr>
            </w:pPr>
            <w:r w:rsidRPr="00CB2377">
              <w:rPr>
                <w:color w:val="7030A0"/>
                <w:sz w:val="20"/>
                <w:szCs w:val="20"/>
              </w:rPr>
              <w:t xml:space="preserve">Big Question </w:t>
            </w:r>
          </w:p>
          <w:p w14:paraId="7E177CC8" w14:textId="0AFFCCB4" w:rsidR="00237D94" w:rsidRPr="00676D61" w:rsidRDefault="00900509" w:rsidP="00900509">
            <w:pPr>
              <w:jc w:val="center"/>
              <w:rPr>
                <w:sz w:val="20"/>
                <w:szCs w:val="20"/>
              </w:rPr>
            </w:pPr>
            <w:r w:rsidRPr="00CB2377">
              <w:rPr>
                <w:color w:val="7030A0"/>
                <w:sz w:val="20"/>
                <w:szCs w:val="20"/>
              </w:rPr>
              <w:t>(Class worship)</w:t>
            </w:r>
          </w:p>
        </w:tc>
        <w:tc>
          <w:tcPr>
            <w:tcW w:w="2631" w:type="dxa"/>
            <w:shd w:val="clear" w:color="auto" w:fill="auto"/>
            <w:vAlign w:val="center"/>
          </w:tcPr>
          <w:p w14:paraId="6EF0B982" w14:textId="77777777" w:rsidR="004D6A1D" w:rsidRDefault="00B75C6C" w:rsidP="00B75C6C">
            <w:pPr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Year 1 T@3</w:t>
            </w:r>
          </w:p>
          <w:p w14:paraId="661B0934" w14:textId="025AC2D3" w:rsidR="00B75C6C" w:rsidRPr="004D6A1D" w:rsidRDefault="00B75C6C" w:rsidP="00B75C6C">
            <w:pPr>
              <w:jc w:val="center"/>
              <w:rPr>
                <w:color w:val="00B050"/>
                <w:sz w:val="20"/>
                <w:szCs w:val="20"/>
              </w:rPr>
            </w:pPr>
          </w:p>
        </w:tc>
      </w:tr>
      <w:tr w:rsidR="00417B86" w:rsidRPr="00417B86" w14:paraId="42F8E0DD" w14:textId="77777777" w:rsidTr="00D965EC">
        <w:trPr>
          <w:trHeight w:val="861"/>
        </w:trPr>
        <w:tc>
          <w:tcPr>
            <w:tcW w:w="1522" w:type="dxa"/>
            <w:shd w:val="clear" w:color="auto" w:fill="D9E2F3" w:themeFill="accent1" w:themeFillTint="33"/>
            <w:vAlign w:val="center"/>
          </w:tcPr>
          <w:p w14:paraId="473D7002" w14:textId="5DB2AB24" w:rsidR="00CE0B40" w:rsidRPr="00CE0B40" w:rsidRDefault="00F70995" w:rsidP="00CE0B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  <w:r w:rsidR="00FC3549">
              <w:rPr>
                <w:sz w:val="20"/>
                <w:szCs w:val="20"/>
              </w:rPr>
              <w:t>.</w:t>
            </w:r>
            <w:r w:rsidR="00176538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5</w:t>
            </w:r>
            <w:r w:rsidR="00FC3549">
              <w:rPr>
                <w:sz w:val="20"/>
                <w:szCs w:val="20"/>
              </w:rPr>
              <w:t>.2</w:t>
            </w:r>
            <w:r w:rsidR="00176538">
              <w:rPr>
                <w:sz w:val="20"/>
                <w:szCs w:val="20"/>
              </w:rPr>
              <w:t>6</w:t>
            </w:r>
          </w:p>
          <w:p w14:paraId="6F64C98C" w14:textId="7F6B450B" w:rsidR="00CE0B40" w:rsidRPr="00CE0B40" w:rsidRDefault="00CE0B40" w:rsidP="00E9208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0" w:type="dxa"/>
            <w:shd w:val="clear" w:color="auto" w:fill="FFFFFF" w:themeFill="background1"/>
            <w:vAlign w:val="center"/>
          </w:tcPr>
          <w:p w14:paraId="0894E5EA" w14:textId="4C615B50" w:rsidR="00CE0B40" w:rsidRPr="00C4240A" w:rsidRDefault="005635E9" w:rsidP="00CE0B40">
            <w:pPr>
              <w:jc w:val="center"/>
              <w:rPr>
                <w:sz w:val="20"/>
                <w:szCs w:val="20"/>
              </w:rPr>
            </w:pPr>
            <w:r w:rsidRPr="00C4240A">
              <w:rPr>
                <w:sz w:val="20"/>
                <w:szCs w:val="20"/>
              </w:rPr>
              <w:t>Spring Bank Holiday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534504C5" w14:textId="3665C8B7" w:rsidR="00CE0B40" w:rsidRPr="00870EA3" w:rsidRDefault="005635E9" w:rsidP="00B75C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BIG SING</w:t>
            </w:r>
          </w:p>
        </w:tc>
        <w:tc>
          <w:tcPr>
            <w:tcW w:w="2631" w:type="dxa"/>
            <w:shd w:val="clear" w:color="auto" w:fill="FFFFFF" w:themeFill="background1"/>
            <w:vAlign w:val="center"/>
          </w:tcPr>
          <w:p w14:paraId="09417F57" w14:textId="77777777" w:rsidR="005635E9" w:rsidRDefault="00C4240A" w:rsidP="00C4240A">
            <w:pPr>
              <w:jc w:val="center"/>
              <w:rPr>
                <w:color w:val="00B0F0"/>
                <w:sz w:val="20"/>
                <w:szCs w:val="20"/>
              </w:rPr>
            </w:pPr>
            <w:r w:rsidRPr="00C4240A">
              <w:rPr>
                <w:color w:val="00B0F0"/>
                <w:sz w:val="20"/>
                <w:szCs w:val="20"/>
              </w:rPr>
              <w:t>Rector David and Collective Worship Champions</w:t>
            </w:r>
          </w:p>
          <w:p w14:paraId="19D4CD57" w14:textId="30BEDCB6" w:rsidR="00B75C6C" w:rsidRPr="00BC0F69" w:rsidRDefault="00B75C6C" w:rsidP="00C4240A">
            <w:pPr>
              <w:jc w:val="center"/>
              <w:rPr>
                <w:sz w:val="20"/>
                <w:szCs w:val="20"/>
              </w:rPr>
            </w:pPr>
            <w:r w:rsidRPr="00C4240A">
              <w:rPr>
                <w:color w:val="00B0F0"/>
                <w:sz w:val="20"/>
                <w:szCs w:val="20"/>
              </w:rPr>
              <w:t>(Forgiveness)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30113C35" w14:textId="0A1CFB64" w:rsidR="008C5B2F" w:rsidRPr="00E52186" w:rsidRDefault="00C4240A" w:rsidP="00C4240A">
            <w:pPr>
              <w:jc w:val="center"/>
              <w:rPr>
                <w:sz w:val="20"/>
                <w:szCs w:val="20"/>
              </w:rPr>
            </w:pPr>
            <w:proofErr w:type="spellStart"/>
            <w:r w:rsidRPr="00C4240A">
              <w:rPr>
                <w:color w:val="00B050"/>
                <w:sz w:val="20"/>
                <w:szCs w:val="20"/>
              </w:rPr>
              <w:t>Farmlink</w:t>
            </w:r>
            <w:proofErr w:type="spellEnd"/>
            <w:r w:rsidRPr="00C4240A">
              <w:rPr>
                <w:color w:val="00B050"/>
                <w:sz w:val="20"/>
                <w:szCs w:val="20"/>
              </w:rPr>
              <w:t xml:space="preserve"> Service</w:t>
            </w:r>
          </w:p>
        </w:tc>
        <w:tc>
          <w:tcPr>
            <w:tcW w:w="2631" w:type="dxa"/>
            <w:shd w:val="clear" w:color="auto" w:fill="auto"/>
            <w:vAlign w:val="center"/>
          </w:tcPr>
          <w:p w14:paraId="386037B4" w14:textId="77777777" w:rsidR="00417B86" w:rsidRPr="009A0E61" w:rsidRDefault="00417B86" w:rsidP="00417B86">
            <w:pPr>
              <w:jc w:val="center"/>
              <w:rPr>
                <w:color w:val="00B050"/>
                <w:sz w:val="20"/>
                <w:szCs w:val="20"/>
              </w:rPr>
            </w:pPr>
            <w:r w:rsidRPr="009A0E61">
              <w:rPr>
                <w:color w:val="00B050"/>
                <w:sz w:val="20"/>
                <w:szCs w:val="20"/>
              </w:rPr>
              <w:t>Celebration Service</w:t>
            </w:r>
          </w:p>
          <w:p w14:paraId="5E45C8C2" w14:textId="77777777" w:rsidR="00417B86" w:rsidRDefault="00417B86" w:rsidP="00417B86">
            <w:pPr>
              <w:jc w:val="center"/>
              <w:rPr>
                <w:color w:val="00B0F0"/>
                <w:sz w:val="20"/>
                <w:szCs w:val="20"/>
              </w:rPr>
            </w:pPr>
            <w:r w:rsidRPr="00841850">
              <w:rPr>
                <w:color w:val="00B0F0"/>
                <w:sz w:val="20"/>
                <w:szCs w:val="20"/>
              </w:rPr>
              <w:t>Love, Hope, Respect</w:t>
            </w:r>
          </w:p>
          <w:p w14:paraId="203F99B8" w14:textId="32DB6581" w:rsidR="00CE0B40" w:rsidRPr="00841850" w:rsidRDefault="00CE0B40" w:rsidP="00CE0B40">
            <w:pPr>
              <w:jc w:val="center"/>
              <w:rPr>
                <w:sz w:val="20"/>
                <w:szCs w:val="20"/>
              </w:rPr>
            </w:pPr>
          </w:p>
        </w:tc>
      </w:tr>
      <w:tr w:rsidR="00C4240A" w14:paraId="1BAFA0CA" w14:textId="77777777" w:rsidTr="00CE2A21">
        <w:trPr>
          <w:trHeight w:val="162"/>
        </w:trPr>
        <w:tc>
          <w:tcPr>
            <w:tcW w:w="1522" w:type="dxa"/>
            <w:vMerge w:val="restart"/>
            <w:shd w:val="clear" w:color="auto" w:fill="D9E2F3" w:themeFill="accent1" w:themeFillTint="33"/>
            <w:vAlign w:val="center"/>
          </w:tcPr>
          <w:p w14:paraId="41ACE62A" w14:textId="5129721C" w:rsidR="00C4240A" w:rsidRPr="00CE0B40" w:rsidRDefault="00C4240A" w:rsidP="009A0E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11.05.26</w:t>
            </w:r>
          </w:p>
        </w:tc>
        <w:tc>
          <w:tcPr>
            <w:tcW w:w="10521" w:type="dxa"/>
            <w:gridSpan w:val="4"/>
            <w:shd w:val="clear" w:color="auto" w:fill="auto"/>
            <w:vAlign w:val="center"/>
          </w:tcPr>
          <w:p w14:paraId="45EC9EAF" w14:textId="1919FE02" w:rsidR="00C4240A" w:rsidRPr="008643C2" w:rsidRDefault="00C4240A" w:rsidP="008C5B2F">
            <w:pPr>
              <w:jc w:val="center"/>
              <w:rPr>
                <w:color w:val="00B050"/>
                <w:sz w:val="20"/>
                <w:szCs w:val="20"/>
              </w:rPr>
            </w:pPr>
            <w:r w:rsidRPr="00C4240A">
              <w:rPr>
                <w:sz w:val="20"/>
                <w:szCs w:val="20"/>
              </w:rPr>
              <w:t>SATs</w:t>
            </w:r>
          </w:p>
        </w:tc>
        <w:tc>
          <w:tcPr>
            <w:tcW w:w="2631" w:type="dxa"/>
            <w:vMerge w:val="restart"/>
            <w:shd w:val="clear" w:color="auto" w:fill="auto"/>
            <w:vAlign w:val="center"/>
          </w:tcPr>
          <w:p w14:paraId="251B6A77" w14:textId="77777777" w:rsidR="00C4240A" w:rsidRPr="009A0E61" w:rsidRDefault="00C4240A" w:rsidP="00CE0B40">
            <w:pPr>
              <w:jc w:val="center"/>
              <w:rPr>
                <w:color w:val="00B050"/>
                <w:sz w:val="20"/>
                <w:szCs w:val="20"/>
              </w:rPr>
            </w:pPr>
            <w:r w:rsidRPr="009A0E61">
              <w:rPr>
                <w:color w:val="00B050"/>
                <w:sz w:val="20"/>
                <w:szCs w:val="20"/>
              </w:rPr>
              <w:t>Celebration Service</w:t>
            </w:r>
          </w:p>
          <w:p w14:paraId="56ECFF48" w14:textId="0E880182" w:rsidR="00C4240A" w:rsidRDefault="00C4240A" w:rsidP="00CE0B40">
            <w:pPr>
              <w:jc w:val="center"/>
              <w:rPr>
                <w:color w:val="00B0F0"/>
                <w:sz w:val="20"/>
                <w:szCs w:val="20"/>
              </w:rPr>
            </w:pPr>
            <w:r w:rsidRPr="00841850">
              <w:rPr>
                <w:color w:val="00B0F0"/>
                <w:sz w:val="20"/>
                <w:szCs w:val="20"/>
              </w:rPr>
              <w:t>Love, Hope, Respect</w:t>
            </w:r>
          </w:p>
          <w:p w14:paraId="3DF92FE8" w14:textId="2C5BDDF8" w:rsidR="00C4240A" w:rsidRPr="004D6A1D" w:rsidRDefault="00722A32" w:rsidP="004D6A1D">
            <w:pPr>
              <w:jc w:val="center"/>
              <w:rPr>
                <w:color w:val="00B050"/>
                <w:sz w:val="20"/>
                <w:szCs w:val="20"/>
              </w:rPr>
            </w:pPr>
            <w:r>
              <w:rPr>
                <w:sz w:val="20"/>
                <w:szCs w:val="20"/>
              </w:rPr>
              <w:t>+ GD sporting experience</w:t>
            </w:r>
          </w:p>
        </w:tc>
      </w:tr>
      <w:bookmarkEnd w:id="0"/>
      <w:tr w:rsidR="00C4240A" w14:paraId="582EF81D" w14:textId="77777777" w:rsidTr="00D965EC">
        <w:trPr>
          <w:trHeight w:val="560"/>
        </w:trPr>
        <w:tc>
          <w:tcPr>
            <w:tcW w:w="1522" w:type="dxa"/>
            <w:vMerge/>
            <w:shd w:val="clear" w:color="auto" w:fill="D9E2F3" w:themeFill="accent1" w:themeFillTint="33"/>
            <w:vAlign w:val="center"/>
          </w:tcPr>
          <w:p w14:paraId="023E3D9D" w14:textId="77777777" w:rsidR="00C4240A" w:rsidRDefault="00C4240A" w:rsidP="00C424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0" w:type="dxa"/>
            <w:shd w:val="clear" w:color="auto" w:fill="auto"/>
            <w:vAlign w:val="center"/>
          </w:tcPr>
          <w:p w14:paraId="420EFCC9" w14:textId="5EB4BDA3" w:rsidR="00C4240A" w:rsidRPr="00B75C6C" w:rsidRDefault="00C4240A" w:rsidP="00C4240A">
            <w:pPr>
              <w:jc w:val="center"/>
              <w:rPr>
                <w:color w:val="00B050"/>
                <w:sz w:val="20"/>
                <w:szCs w:val="20"/>
              </w:rPr>
            </w:pPr>
            <w:r w:rsidRPr="00B75C6C">
              <w:rPr>
                <w:color w:val="00B050"/>
                <w:sz w:val="20"/>
                <w:szCs w:val="20"/>
              </w:rPr>
              <w:t>Picture</w:t>
            </w:r>
            <w:r w:rsidR="00B75C6C" w:rsidRPr="00B75C6C">
              <w:rPr>
                <w:color w:val="00B050"/>
                <w:sz w:val="20"/>
                <w:szCs w:val="20"/>
              </w:rPr>
              <w:t xml:space="preserve"> </w:t>
            </w:r>
            <w:r w:rsidRPr="00B75C6C">
              <w:rPr>
                <w:color w:val="00B050"/>
                <w:sz w:val="20"/>
                <w:szCs w:val="20"/>
              </w:rPr>
              <w:t>News</w:t>
            </w:r>
          </w:p>
          <w:p w14:paraId="28CE5307" w14:textId="31EF4D92" w:rsidR="00C4240A" w:rsidRPr="00C4240A" w:rsidRDefault="00C4240A" w:rsidP="00C4240A">
            <w:pPr>
              <w:jc w:val="center"/>
              <w:rPr>
                <w:sz w:val="20"/>
                <w:szCs w:val="20"/>
              </w:rPr>
            </w:pPr>
            <w:r w:rsidRPr="00B75C6C">
              <w:rPr>
                <w:sz w:val="20"/>
                <w:szCs w:val="20"/>
              </w:rPr>
              <w:t>Class Based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0E5406B8" w14:textId="58831EAC" w:rsidR="00C4240A" w:rsidRDefault="00E961E6" w:rsidP="00C4240A">
            <w:pPr>
              <w:jc w:val="center"/>
              <w:rPr>
                <w:sz w:val="18"/>
                <w:szCs w:val="18"/>
              </w:rPr>
            </w:pPr>
            <w:r w:rsidRPr="00CB2377">
              <w:rPr>
                <w:color w:val="7030A0"/>
                <w:sz w:val="20"/>
                <w:szCs w:val="20"/>
              </w:rPr>
              <w:t>Big Question (Class worship</w:t>
            </w:r>
            <w:r>
              <w:rPr>
                <w:color w:val="7030A0"/>
                <w:sz w:val="20"/>
                <w:szCs w:val="20"/>
              </w:rPr>
              <w:t>)</w:t>
            </w:r>
          </w:p>
        </w:tc>
        <w:tc>
          <w:tcPr>
            <w:tcW w:w="2631" w:type="dxa"/>
            <w:shd w:val="clear" w:color="auto" w:fill="FFFFFF" w:themeFill="background1"/>
            <w:vAlign w:val="center"/>
          </w:tcPr>
          <w:p w14:paraId="653F6AD5" w14:textId="77777777" w:rsidR="00C4240A" w:rsidRDefault="00E961E6" w:rsidP="00C4240A">
            <w:pPr>
              <w:jc w:val="center"/>
              <w:rPr>
                <w:sz w:val="18"/>
                <w:szCs w:val="18"/>
              </w:rPr>
            </w:pPr>
            <w:r w:rsidRPr="00870EA3">
              <w:rPr>
                <w:sz w:val="18"/>
                <w:szCs w:val="18"/>
              </w:rPr>
              <w:t>BIG SING</w:t>
            </w:r>
          </w:p>
          <w:p w14:paraId="48927CC9" w14:textId="322E016D" w:rsidR="00E961E6" w:rsidRPr="00CB2377" w:rsidRDefault="00E961E6" w:rsidP="00C4240A">
            <w:pPr>
              <w:jc w:val="center"/>
              <w:rPr>
                <w:color w:val="7030A0"/>
                <w:sz w:val="20"/>
                <w:szCs w:val="20"/>
              </w:rPr>
            </w:pPr>
            <w:r>
              <w:rPr>
                <w:sz w:val="18"/>
                <w:szCs w:val="18"/>
              </w:rPr>
              <w:t>After Play – 10:45-11:00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0F8E21EE" w14:textId="77777777" w:rsidR="00BB530C" w:rsidRDefault="00BB530C" w:rsidP="00BB530C">
            <w:pPr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5 Ways to Wellbeing</w:t>
            </w:r>
          </w:p>
          <w:p w14:paraId="36CA10D9" w14:textId="40CC346D" w:rsidR="00C4240A" w:rsidRPr="00E961E6" w:rsidRDefault="00BB530C" w:rsidP="00BB530C">
            <w:pPr>
              <w:jc w:val="center"/>
              <w:rPr>
                <w:color w:val="00B0F0"/>
                <w:sz w:val="20"/>
                <w:szCs w:val="20"/>
              </w:rPr>
            </w:pPr>
            <w:r w:rsidRPr="00B75C6C">
              <w:rPr>
                <w:sz w:val="20"/>
                <w:szCs w:val="20"/>
              </w:rPr>
              <w:t>(SG)</w:t>
            </w:r>
            <w:r>
              <w:rPr>
                <w:sz w:val="20"/>
                <w:szCs w:val="20"/>
              </w:rPr>
              <w:t xml:space="preserve"> </w:t>
            </w:r>
            <w:r w:rsidRPr="00C4240A">
              <w:rPr>
                <w:color w:val="00B0F0"/>
                <w:sz w:val="20"/>
                <w:szCs w:val="20"/>
              </w:rPr>
              <w:t>(Forgiveness</w:t>
            </w:r>
            <w:r>
              <w:rPr>
                <w:color w:val="00B0F0"/>
                <w:sz w:val="20"/>
                <w:szCs w:val="20"/>
              </w:rPr>
              <w:t>)</w:t>
            </w:r>
          </w:p>
        </w:tc>
        <w:tc>
          <w:tcPr>
            <w:tcW w:w="2631" w:type="dxa"/>
            <w:vMerge/>
            <w:shd w:val="clear" w:color="auto" w:fill="auto"/>
            <w:vAlign w:val="center"/>
          </w:tcPr>
          <w:p w14:paraId="00F528E8" w14:textId="77777777" w:rsidR="00C4240A" w:rsidRPr="009A0E61" w:rsidRDefault="00C4240A" w:rsidP="00C4240A">
            <w:pPr>
              <w:jc w:val="center"/>
              <w:rPr>
                <w:color w:val="00B050"/>
                <w:sz w:val="20"/>
                <w:szCs w:val="20"/>
              </w:rPr>
            </w:pPr>
          </w:p>
        </w:tc>
      </w:tr>
      <w:tr w:rsidR="00C4240A" w14:paraId="6A19748E" w14:textId="77777777" w:rsidTr="00D965EC">
        <w:trPr>
          <w:trHeight w:val="561"/>
        </w:trPr>
        <w:tc>
          <w:tcPr>
            <w:tcW w:w="1522" w:type="dxa"/>
            <w:shd w:val="clear" w:color="auto" w:fill="D9E2F3" w:themeFill="accent1" w:themeFillTint="33"/>
            <w:vAlign w:val="center"/>
          </w:tcPr>
          <w:p w14:paraId="21B5550D" w14:textId="2B1BDD57" w:rsidR="00C4240A" w:rsidRPr="00CE0B40" w:rsidRDefault="00C4240A" w:rsidP="00C424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18.05.26</w:t>
            </w:r>
          </w:p>
        </w:tc>
        <w:tc>
          <w:tcPr>
            <w:tcW w:w="2630" w:type="dxa"/>
            <w:shd w:val="clear" w:color="auto" w:fill="FFFFFF" w:themeFill="background1"/>
            <w:vAlign w:val="center"/>
          </w:tcPr>
          <w:p w14:paraId="561BCC34" w14:textId="77777777" w:rsidR="00C4240A" w:rsidRPr="00C4240A" w:rsidRDefault="00C4240A" w:rsidP="00C4240A">
            <w:pPr>
              <w:jc w:val="center"/>
              <w:rPr>
                <w:color w:val="00B0F0"/>
                <w:sz w:val="20"/>
                <w:szCs w:val="20"/>
              </w:rPr>
            </w:pPr>
            <w:r w:rsidRPr="00C4240A">
              <w:rPr>
                <w:color w:val="00B0F0"/>
                <w:sz w:val="20"/>
                <w:szCs w:val="20"/>
              </w:rPr>
              <w:t>Ascension</w:t>
            </w:r>
          </w:p>
          <w:p w14:paraId="448C9D01" w14:textId="0375BBF0" w:rsidR="00C4240A" w:rsidRPr="00CE0B40" w:rsidRDefault="00C4240A" w:rsidP="00C4240A">
            <w:pPr>
              <w:jc w:val="center"/>
              <w:rPr>
                <w:color w:val="00B0F0"/>
                <w:sz w:val="20"/>
                <w:szCs w:val="20"/>
              </w:rPr>
            </w:pPr>
            <w:r w:rsidRPr="00C4240A">
              <w:rPr>
                <w:color w:val="00B0F0"/>
                <w:sz w:val="20"/>
                <w:szCs w:val="20"/>
              </w:rPr>
              <w:t>(Trust)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2012B91A" w14:textId="10F10EAB" w:rsidR="00C4240A" w:rsidRPr="00870EA3" w:rsidRDefault="00722A32" w:rsidP="00E961E6">
            <w:pPr>
              <w:jc w:val="center"/>
              <w:rPr>
                <w:sz w:val="18"/>
                <w:szCs w:val="18"/>
              </w:rPr>
            </w:pPr>
            <w:r w:rsidRPr="00CB2377">
              <w:rPr>
                <w:color w:val="7030A0"/>
                <w:sz w:val="20"/>
                <w:szCs w:val="20"/>
              </w:rPr>
              <w:t>Big Question (Class worship</w:t>
            </w:r>
            <w:r>
              <w:rPr>
                <w:color w:val="7030A0"/>
                <w:sz w:val="20"/>
                <w:szCs w:val="20"/>
              </w:rPr>
              <w:t>)</w:t>
            </w:r>
          </w:p>
        </w:tc>
        <w:tc>
          <w:tcPr>
            <w:tcW w:w="2631" w:type="dxa"/>
            <w:shd w:val="clear" w:color="auto" w:fill="FFFFFF" w:themeFill="background1"/>
            <w:vAlign w:val="center"/>
          </w:tcPr>
          <w:p w14:paraId="4FD12D4D" w14:textId="77777777" w:rsidR="00722A32" w:rsidRDefault="00722A32" w:rsidP="00722A32">
            <w:pPr>
              <w:jc w:val="center"/>
              <w:rPr>
                <w:color w:val="00B0F0"/>
                <w:sz w:val="20"/>
                <w:szCs w:val="20"/>
              </w:rPr>
            </w:pPr>
            <w:r w:rsidRPr="00C4240A">
              <w:rPr>
                <w:color w:val="00B0F0"/>
                <w:sz w:val="20"/>
                <w:szCs w:val="20"/>
              </w:rPr>
              <w:t>Collective Worship Champions</w:t>
            </w:r>
          </w:p>
          <w:p w14:paraId="0953E29B" w14:textId="30D28B2A" w:rsidR="00C4240A" w:rsidRPr="00BC0F69" w:rsidRDefault="00722A32" w:rsidP="00BB53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Lead Picture News on David Attenborough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2AA6A0FF" w14:textId="285C73F2" w:rsidR="00C4240A" w:rsidRPr="00E92084" w:rsidRDefault="00852B37" w:rsidP="00852B37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color w:val="00B050"/>
                <w:sz w:val="20"/>
                <w:szCs w:val="20"/>
              </w:rPr>
              <w:t xml:space="preserve">Mental Health and Wellbeing – Sleep </w:t>
            </w:r>
            <w:r w:rsidR="00C4240A">
              <w:rPr>
                <w:color w:val="00B050"/>
                <w:sz w:val="20"/>
                <w:szCs w:val="20"/>
              </w:rPr>
              <w:t>(SG)</w:t>
            </w:r>
            <w:r w:rsidR="00B75C6C">
              <w:rPr>
                <w:color w:val="00B050"/>
                <w:sz w:val="20"/>
                <w:szCs w:val="20"/>
              </w:rPr>
              <w:t xml:space="preserve"> </w:t>
            </w:r>
            <w:r w:rsidR="00B75C6C" w:rsidRPr="00C4240A">
              <w:rPr>
                <w:color w:val="00B0F0"/>
                <w:sz w:val="20"/>
                <w:szCs w:val="20"/>
              </w:rPr>
              <w:t>(Trust)</w:t>
            </w:r>
          </w:p>
        </w:tc>
        <w:tc>
          <w:tcPr>
            <w:tcW w:w="2631" w:type="dxa"/>
            <w:shd w:val="clear" w:color="auto" w:fill="auto"/>
            <w:vAlign w:val="center"/>
          </w:tcPr>
          <w:p w14:paraId="203B7B94" w14:textId="77777777" w:rsidR="00C4240A" w:rsidRPr="009A0E61" w:rsidRDefault="00C4240A" w:rsidP="00C4240A">
            <w:pPr>
              <w:jc w:val="center"/>
              <w:rPr>
                <w:color w:val="00B050"/>
                <w:sz w:val="20"/>
                <w:szCs w:val="20"/>
              </w:rPr>
            </w:pPr>
            <w:r w:rsidRPr="009A0E61">
              <w:rPr>
                <w:color w:val="00B050"/>
                <w:sz w:val="20"/>
                <w:szCs w:val="20"/>
              </w:rPr>
              <w:t>Celebration Service</w:t>
            </w:r>
          </w:p>
          <w:p w14:paraId="22699533" w14:textId="77777777" w:rsidR="00C4240A" w:rsidRDefault="00C4240A" w:rsidP="00C4240A">
            <w:pPr>
              <w:jc w:val="center"/>
              <w:rPr>
                <w:color w:val="00B0F0"/>
                <w:sz w:val="20"/>
                <w:szCs w:val="20"/>
              </w:rPr>
            </w:pPr>
            <w:r w:rsidRPr="00841850">
              <w:rPr>
                <w:color w:val="00B0F0"/>
                <w:sz w:val="20"/>
                <w:szCs w:val="20"/>
              </w:rPr>
              <w:t>Love, Hope, Respect</w:t>
            </w:r>
          </w:p>
          <w:p w14:paraId="6E847215" w14:textId="4CA33603" w:rsidR="00C4240A" w:rsidRPr="00841850" w:rsidRDefault="00C4240A" w:rsidP="00C4240A">
            <w:pPr>
              <w:jc w:val="center"/>
              <w:rPr>
                <w:sz w:val="20"/>
                <w:szCs w:val="20"/>
              </w:rPr>
            </w:pPr>
          </w:p>
        </w:tc>
      </w:tr>
      <w:bookmarkEnd w:id="1"/>
    </w:tbl>
    <w:p w14:paraId="1DA6E466" w14:textId="79D0AA83" w:rsidR="00722A32" w:rsidRDefault="00722A32" w:rsidP="00722A32"/>
    <w:sectPr w:rsidR="00722A32" w:rsidSect="00BF13F9">
      <w:pgSz w:w="15840" w:h="12240" w:orient="landscape"/>
      <w:pgMar w:top="36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083ABE"/>
    <w:multiLevelType w:val="hybridMultilevel"/>
    <w:tmpl w:val="7ADA73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3D01AB"/>
    <w:multiLevelType w:val="hybridMultilevel"/>
    <w:tmpl w:val="336293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F67318"/>
    <w:multiLevelType w:val="hybridMultilevel"/>
    <w:tmpl w:val="59104E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ECA"/>
    <w:rsid w:val="00134213"/>
    <w:rsid w:val="00176538"/>
    <w:rsid w:val="0021354A"/>
    <w:rsid w:val="00223A34"/>
    <w:rsid w:val="00237D94"/>
    <w:rsid w:val="00255DFC"/>
    <w:rsid w:val="00275737"/>
    <w:rsid w:val="00280D85"/>
    <w:rsid w:val="002F3400"/>
    <w:rsid w:val="0031233C"/>
    <w:rsid w:val="0037419B"/>
    <w:rsid w:val="00377F1A"/>
    <w:rsid w:val="00417B86"/>
    <w:rsid w:val="00436588"/>
    <w:rsid w:val="0044096F"/>
    <w:rsid w:val="0045471D"/>
    <w:rsid w:val="0046208E"/>
    <w:rsid w:val="004D6A1D"/>
    <w:rsid w:val="005635E9"/>
    <w:rsid w:val="00596A21"/>
    <w:rsid w:val="005F095A"/>
    <w:rsid w:val="0062294F"/>
    <w:rsid w:val="006251C0"/>
    <w:rsid w:val="00676D61"/>
    <w:rsid w:val="006E37F5"/>
    <w:rsid w:val="006F1BF2"/>
    <w:rsid w:val="00711CE0"/>
    <w:rsid w:val="00722A32"/>
    <w:rsid w:val="00732305"/>
    <w:rsid w:val="007A6EF6"/>
    <w:rsid w:val="007D656F"/>
    <w:rsid w:val="007E6036"/>
    <w:rsid w:val="007F5975"/>
    <w:rsid w:val="00814597"/>
    <w:rsid w:val="00841850"/>
    <w:rsid w:val="00852B37"/>
    <w:rsid w:val="0086115B"/>
    <w:rsid w:val="008643C2"/>
    <w:rsid w:val="00870EA3"/>
    <w:rsid w:val="00891E90"/>
    <w:rsid w:val="008A7DEC"/>
    <w:rsid w:val="008C5B2F"/>
    <w:rsid w:val="00900509"/>
    <w:rsid w:val="009604FC"/>
    <w:rsid w:val="009A0E61"/>
    <w:rsid w:val="009C0D11"/>
    <w:rsid w:val="009E2646"/>
    <w:rsid w:val="009F2854"/>
    <w:rsid w:val="00A46850"/>
    <w:rsid w:val="00A7017C"/>
    <w:rsid w:val="00A8498B"/>
    <w:rsid w:val="00A861EF"/>
    <w:rsid w:val="00B058BA"/>
    <w:rsid w:val="00B75C6C"/>
    <w:rsid w:val="00BB530C"/>
    <w:rsid w:val="00BC0F69"/>
    <w:rsid w:val="00BC2CC7"/>
    <w:rsid w:val="00BD7CF5"/>
    <w:rsid w:val="00BF13F9"/>
    <w:rsid w:val="00BF58C6"/>
    <w:rsid w:val="00C31EC1"/>
    <w:rsid w:val="00C4240A"/>
    <w:rsid w:val="00C56840"/>
    <w:rsid w:val="00C60651"/>
    <w:rsid w:val="00C712CB"/>
    <w:rsid w:val="00C7675D"/>
    <w:rsid w:val="00CB2377"/>
    <w:rsid w:val="00CC4807"/>
    <w:rsid w:val="00CE0B40"/>
    <w:rsid w:val="00CE4882"/>
    <w:rsid w:val="00D5433E"/>
    <w:rsid w:val="00D82206"/>
    <w:rsid w:val="00D965EC"/>
    <w:rsid w:val="00DB0C06"/>
    <w:rsid w:val="00DD1784"/>
    <w:rsid w:val="00E01242"/>
    <w:rsid w:val="00E52186"/>
    <w:rsid w:val="00E72ECA"/>
    <w:rsid w:val="00E92084"/>
    <w:rsid w:val="00E961E6"/>
    <w:rsid w:val="00F23A6D"/>
    <w:rsid w:val="00F7088E"/>
    <w:rsid w:val="00F70995"/>
    <w:rsid w:val="00F800EC"/>
    <w:rsid w:val="00F80703"/>
    <w:rsid w:val="00F970E9"/>
    <w:rsid w:val="00FB54B8"/>
    <w:rsid w:val="00FC3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EF01F8"/>
  <w15:chartTrackingRefBased/>
  <w15:docId w15:val="{6154253A-C64A-4A32-B0C1-34491E1A5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2E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2E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E72ECA"/>
    <w:pPr>
      <w:spacing w:after="0" w:line="240" w:lineRule="auto"/>
    </w:pPr>
  </w:style>
  <w:style w:type="character" w:styleId="Strong">
    <w:name w:val="Strong"/>
    <w:uiPriority w:val="22"/>
    <w:qFormat/>
    <w:rsid w:val="00BF13F9"/>
    <w:rPr>
      <w:b/>
      <w:bCs/>
    </w:rPr>
  </w:style>
  <w:style w:type="character" w:styleId="Emphasis">
    <w:name w:val="Emphasis"/>
    <w:basedOn w:val="DefaultParagraphFont"/>
    <w:uiPriority w:val="20"/>
    <w:qFormat/>
    <w:rsid w:val="00BF13F9"/>
    <w:rPr>
      <w:i/>
      <w:iCs/>
    </w:rPr>
  </w:style>
  <w:style w:type="character" w:customStyle="1" w:styleId="ckeimageresizer">
    <w:name w:val="cke_image_resizer"/>
    <w:basedOn w:val="DefaultParagraphFont"/>
    <w:rsid w:val="00BF13F9"/>
  </w:style>
  <w:style w:type="character" w:styleId="Hyperlink">
    <w:name w:val="Hyperlink"/>
    <w:basedOn w:val="DefaultParagraphFont"/>
    <w:uiPriority w:val="99"/>
    <w:unhideWhenUsed/>
    <w:rsid w:val="00C712C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12C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14597"/>
    <w:pPr>
      <w:spacing w:after="0" w:line="240" w:lineRule="auto"/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94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Lorraine Woollven</dc:creator>
  <cp:keywords/>
  <dc:description/>
  <cp:lastModifiedBy>Lorraine Woollven</cp:lastModifiedBy>
  <cp:revision>2</cp:revision>
  <dcterms:created xsi:type="dcterms:W3CDTF">2026-06-04T08:57:00Z</dcterms:created>
  <dcterms:modified xsi:type="dcterms:W3CDTF">2026-06-04T08:57:00Z</dcterms:modified>
</cp:coreProperties>
</file>